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8" w:rsidRPr="002650C8" w:rsidRDefault="007B3161" w:rsidP="002650C8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3</w:t>
      </w:r>
      <w:r w:rsidR="00EA1F1F">
        <w:rPr>
          <w:i/>
        </w:rPr>
        <w:t>1</w:t>
      </w:r>
      <w:bookmarkStart w:id="0" w:name="_GoBack"/>
      <w:bookmarkEnd w:id="0"/>
      <w:r w:rsidR="002650C8" w:rsidRPr="002650C8">
        <w:rPr>
          <w:i/>
        </w:rPr>
        <w:t>.03.21г.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Р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7E5743">
        <w:rPr>
          <w:b/>
        </w:rPr>
        <w:t>марте</w:t>
      </w:r>
      <w:r w:rsidR="00B53352">
        <w:rPr>
          <w:b/>
        </w:rPr>
        <w:t xml:space="preserve"> 20</w:t>
      </w:r>
      <w:r w:rsidR="00702058">
        <w:rPr>
          <w:b/>
        </w:rPr>
        <w:t>21</w:t>
      </w:r>
      <w:r>
        <w:rPr>
          <w:b/>
        </w:rPr>
        <w:t xml:space="preserve">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873EFB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Pr="00924DB2" w:rsidRDefault="00873EFB">
            <w:pPr>
              <w:jc w:val="center"/>
              <w:rPr>
                <w:b/>
                <w:sz w:val="24"/>
              </w:rPr>
            </w:pPr>
            <w:r w:rsidRPr="00924DB2">
              <w:rPr>
                <w:b/>
                <w:sz w:val="24"/>
              </w:rPr>
              <w:t>№</w:t>
            </w:r>
          </w:p>
          <w:p w:rsidR="00873EFB" w:rsidRPr="00C22B25" w:rsidRDefault="00873EFB">
            <w:pPr>
              <w:jc w:val="center"/>
              <w:rPr>
                <w:b/>
                <w:highlight w:val="yellow"/>
              </w:rPr>
            </w:pPr>
            <w:r w:rsidRPr="00924DB2"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Pr="00C22B25" w:rsidRDefault="00873EF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73EFB" w:rsidRPr="00C22B25" w:rsidRDefault="00873EF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24DB2"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C3107" w:rsidTr="00FE2A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Default="00AC3107" w:rsidP="00FE2A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7833B5" w:rsidRDefault="00AC3107" w:rsidP="00FE2A01">
            <w:pPr>
              <w:pStyle w:val="aa"/>
              <w:spacing w:after="0"/>
              <w:jc w:val="center"/>
              <w:rPr>
                <w:sz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7833B5">
              <w:rPr>
                <w:sz w:val="24"/>
              </w:rPr>
              <w:t>транспорту</w:t>
            </w:r>
          </w:p>
          <w:p w:rsidR="00AC3107" w:rsidRPr="00924DB2" w:rsidRDefault="00AC3107" w:rsidP="00FE2A0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7833B5"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0F0693" w:rsidRDefault="00AC3107" w:rsidP="00FE2A01">
            <w:pPr>
              <w:jc w:val="center"/>
              <w:rPr>
                <w:sz w:val="24"/>
                <w:szCs w:val="24"/>
              </w:rPr>
            </w:pPr>
            <w:r w:rsidRPr="000F0693">
              <w:rPr>
                <w:sz w:val="24"/>
                <w:szCs w:val="24"/>
              </w:rPr>
              <w:t>09.03.2021</w:t>
            </w:r>
          </w:p>
          <w:p w:rsidR="00AC3107" w:rsidRPr="000F0693" w:rsidRDefault="00AC3107" w:rsidP="00FE2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0F0693" w:rsidRDefault="00AC3107" w:rsidP="00FE2A01">
            <w:pPr>
              <w:jc w:val="center"/>
              <w:rPr>
                <w:sz w:val="24"/>
                <w:szCs w:val="24"/>
              </w:rPr>
            </w:pPr>
            <w:r w:rsidRPr="000F06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F069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F069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0D5696" w:rsidRDefault="00AC3107" w:rsidP="00AC3107">
            <w:pPr>
              <w:numPr>
                <w:ilvl w:val="0"/>
                <w:numId w:val="27"/>
              </w:numPr>
              <w:tabs>
                <w:tab w:val="left" w:pos="993"/>
              </w:tabs>
              <w:ind w:left="0" w:firstLine="459"/>
              <w:jc w:val="both"/>
              <w:rPr>
                <w:bCs/>
                <w:szCs w:val="28"/>
              </w:rPr>
            </w:pPr>
            <w:r w:rsidRPr="000D5696">
              <w:rPr>
                <w:bCs/>
                <w:szCs w:val="28"/>
              </w:rPr>
              <w:t xml:space="preserve">Об информации Администрации города Твери </w:t>
            </w:r>
            <w:r>
              <w:rPr>
                <w:bCs/>
                <w:szCs w:val="28"/>
              </w:rPr>
              <w:t>о содержании</w:t>
            </w:r>
            <w:r w:rsidRPr="000D5696">
              <w:rPr>
                <w:bCs/>
                <w:szCs w:val="28"/>
              </w:rPr>
              <w:t xml:space="preserve"> ул</w:t>
            </w:r>
            <w:r>
              <w:rPr>
                <w:bCs/>
                <w:szCs w:val="28"/>
              </w:rPr>
              <w:t>ично-дорожной сети города Твери в зимний период.</w:t>
            </w:r>
          </w:p>
          <w:p w:rsidR="00AC3107" w:rsidRDefault="00AC3107" w:rsidP="00FE2A0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459"/>
              <w:jc w:val="both"/>
              <w:rPr>
                <w:bCs/>
                <w:sz w:val="27"/>
                <w:szCs w:val="27"/>
              </w:rPr>
            </w:pPr>
          </w:p>
        </w:tc>
      </w:tr>
      <w:tr w:rsidR="00AC3107" w:rsidTr="00FE2A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C843EE" w:rsidRDefault="00AC3107" w:rsidP="00FE2A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924DB2" w:rsidRDefault="00AC3107" w:rsidP="00FE2A01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FD2B97">
              <w:rPr>
                <w:sz w:val="24"/>
                <w:szCs w:val="24"/>
              </w:rPr>
              <w:t>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FD2B97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A135F5" w:rsidRDefault="00AC3107" w:rsidP="00FE2A01">
            <w:pPr>
              <w:jc w:val="center"/>
              <w:rPr>
                <w:sz w:val="24"/>
                <w:szCs w:val="24"/>
              </w:rPr>
            </w:pPr>
            <w:r w:rsidRPr="00A135F5">
              <w:rPr>
                <w:sz w:val="24"/>
                <w:szCs w:val="24"/>
              </w:rPr>
              <w:t>18.03.2021</w:t>
            </w:r>
          </w:p>
          <w:p w:rsidR="00AC3107" w:rsidRPr="00A135F5" w:rsidRDefault="00AC3107" w:rsidP="00FE2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A135F5" w:rsidRDefault="00AC3107" w:rsidP="00FE2A01">
            <w:pPr>
              <w:jc w:val="center"/>
              <w:rPr>
                <w:sz w:val="24"/>
                <w:szCs w:val="24"/>
              </w:rPr>
            </w:pPr>
            <w:r w:rsidRPr="00A135F5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AC3107" w:rsidRPr="00924DB2" w:rsidRDefault="00AC3107" w:rsidP="00FE2A01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107" w:rsidRDefault="00AC3107" w:rsidP="00FE2A01">
            <w:pPr>
              <w:tabs>
                <w:tab w:val="left" w:pos="993"/>
              </w:tabs>
              <w:ind w:right="100" w:firstLine="459"/>
              <w:jc w:val="both"/>
              <w:rPr>
                <w:szCs w:val="28"/>
              </w:rPr>
            </w:pPr>
            <w:r>
              <w:rPr>
                <w:bCs/>
                <w:sz w:val="27"/>
                <w:szCs w:val="27"/>
              </w:rPr>
              <w:t>1</w:t>
            </w:r>
            <w:r w:rsidRPr="00AF6FC7">
              <w:rPr>
                <w:bCs/>
                <w:sz w:val="27"/>
                <w:szCs w:val="27"/>
              </w:rPr>
              <w:t xml:space="preserve">. </w:t>
            </w:r>
            <w:r w:rsidRPr="00A266D4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ежегодном докладе о результатах деятельности Уполномоченного по защите прав предпринимателей в Тверской области в 20</w:t>
            </w:r>
            <w:r w:rsidRPr="00206AEC">
              <w:rPr>
                <w:szCs w:val="28"/>
              </w:rPr>
              <w:t>20</w:t>
            </w:r>
            <w:r w:rsidRPr="00A266D4">
              <w:rPr>
                <w:szCs w:val="28"/>
              </w:rPr>
              <w:t xml:space="preserve"> году».</w:t>
            </w:r>
          </w:p>
          <w:p w:rsidR="00E43CC6" w:rsidRDefault="00E43CC6" w:rsidP="00FE2A01">
            <w:pPr>
              <w:tabs>
                <w:tab w:val="left" w:pos="993"/>
              </w:tabs>
              <w:ind w:right="100" w:firstLine="459"/>
              <w:jc w:val="both"/>
              <w:rPr>
                <w:szCs w:val="28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 xml:space="preserve"> экономической политике и предпринимательству.</w:t>
            </w:r>
          </w:p>
          <w:p w:rsidR="00AC3107" w:rsidRPr="00AF6FC7" w:rsidRDefault="00AC3107" w:rsidP="00FE2A0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459"/>
              <w:jc w:val="both"/>
              <w:rPr>
                <w:bCs/>
                <w:sz w:val="27"/>
                <w:szCs w:val="27"/>
              </w:rPr>
            </w:pPr>
            <w:r w:rsidRPr="00206AEC">
              <w:rPr>
                <w:bCs/>
                <w:sz w:val="27"/>
                <w:szCs w:val="27"/>
              </w:rPr>
              <w:t>2.</w:t>
            </w:r>
            <w:r w:rsidR="00A86861">
              <w:rPr>
                <w:bCs/>
                <w:sz w:val="27"/>
                <w:szCs w:val="27"/>
              </w:rPr>
              <w:t xml:space="preserve"> </w:t>
            </w:r>
            <w:r w:rsidRPr="00AF6FC7">
              <w:rPr>
                <w:bCs/>
                <w:sz w:val="27"/>
                <w:szCs w:val="27"/>
              </w:rPr>
              <w:t xml:space="preserve">О проекте закона Тверской области «О внесении изменений в закон </w:t>
            </w:r>
            <w:r w:rsidRPr="00C61AF8">
              <w:rPr>
                <w:bCs/>
                <w:sz w:val="27"/>
                <w:szCs w:val="27"/>
              </w:rPr>
              <w:t>Тверской области «Об оценке регулирующего воздействия проектов</w:t>
            </w:r>
            <w:r w:rsidRPr="00AF6FC7">
              <w:rPr>
                <w:bCs/>
                <w:sz w:val="27"/>
                <w:szCs w:val="27"/>
              </w:rPr>
              <w:t xml:space="preserve"> </w:t>
            </w:r>
            <w:r w:rsidRPr="00C61AF8">
              <w:rPr>
                <w:bCs/>
                <w:sz w:val="27"/>
                <w:szCs w:val="27"/>
              </w:rPr>
              <w:t>нормативных правовых актов и экспертизе нормативных правовых актов в</w:t>
            </w:r>
            <w:r w:rsidRPr="00AF6FC7">
              <w:rPr>
                <w:bCs/>
                <w:sz w:val="27"/>
                <w:szCs w:val="27"/>
              </w:rPr>
              <w:t xml:space="preserve"> Тверской области»</w:t>
            </w:r>
            <w:r w:rsidR="00A86861">
              <w:rPr>
                <w:bCs/>
                <w:sz w:val="27"/>
                <w:szCs w:val="27"/>
              </w:rPr>
              <w:t xml:space="preserve"> </w:t>
            </w:r>
            <w:r w:rsidRPr="00AF6FC7">
              <w:rPr>
                <w:bCs/>
                <w:sz w:val="27"/>
                <w:szCs w:val="27"/>
              </w:rPr>
              <w:t>(1 и 2 чтения).</w:t>
            </w:r>
          </w:p>
          <w:p w:rsidR="00AC3107" w:rsidRPr="00A6107F" w:rsidRDefault="00AC3107" w:rsidP="00FE2A01">
            <w:pPr>
              <w:ind w:firstLine="459"/>
              <w:jc w:val="both"/>
              <w:rPr>
                <w:bCs/>
                <w:i/>
                <w:sz w:val="24"/>
              </w:rPr>
            </w:pPr>
            <w:r w:rsidRPr="00A6107F">
              <w:rPr>
                <w:bCs/>
                <w:i/>
                <w:sz w:val="24"/>
              </w:rPr>
              <w:t>Вносит Прокурор Тверской области.</w:t>
            </w:r>
          </w:p>
          <w:p w:rsidR="00AC3107" w:rsidRDefault="00AC3107" w:rsidP="00FE2A0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7"/>
                <w:szCs w:val="27"/>
              </w:rPr>
            </w:pPr>
            <w:r w:rsidRPr="00206AEC">
              <w:rPr>
                <w:bCs/>
                <w:sz w:val="27"/>
                <w:szCs w:val="27"/>
              </w:rPr>
              <w:t>3</w:t>
            </w:r>
            <w:r w:rsidRPr="009E1102">
              <w:rPr>
                <w:bCs/>
                <w:sz w:val="27"/>
                <w:szCs w:val="27"/>
              </w:rPr>
              <w:t xml:space="preserve">. 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Pr="009E1102">
              <w:rPr>
                <w:sz w:val="27"/>
                <w:szCs w:val="27"/>
              </w:rPr>
              <w:t xml:space="preserve">«О внесении </w:t>
            </w:r>
            <w:r w:rsidRPr="009E1102">
              <w:rPr>
                <w:sz w:val="27"/>
                <w:szCs w:val="27"/>
              </w:rPr>
              <w:lastRenderedPageBreak/>
              <w:t xml:space="preserve">изменений в постановление </w:t>
            </w:r>
            <w:r w:rsidRPr="009E1102">
              <w:rPr>
                <w:bCs/>
                <w:sz w:val="27"/>
                <w:szCs w:val="27"/>
              </w:rPr>
              <w:t>Законодательного Собрания Тверской области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9E1102">
              <w:rPr>
                <w:sz w:val="27"/>
                <w:szCs w:val="27"/>
              </w:rPr>
              <w:t>«О порядке проведения оценки регулирующего воздействия проектов нормативных правовых актов Тверской области, затрагивающих вопросы осуществления предпринимательской и инвестиционной деятельности» и утвержденный им Порядок».</w:t>
            </w:r>
          </w:p>
          <w:p w:rsidR="00E43CC6" w:rsidRDefault="00E43CC6" w:rsidP="00E43CC6">
            <w:pPr>
              <w:tabs>
                <w:tab w:val="left" w:pos="993"/>
              </w:tabs>
              <w:ind w:right="100" w:firstLine="459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 xml:space="preserve"> экономической политике и предпринимательству.</w:t>
            </w:r>
          </w:p>
          <w:p w:rsidR="005E4910" w:rsidRDefault="005E4910" w:rsidP="005E491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</w:rPr>
            </w:pPr>
            <w:r w:rsidRPr="005E4910">
              <w:t>4. 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5E4910">
              <w:rPr>
                <w:bCs/>
              </w:rPr>
              <w:t xml:space="preserve">О поддержке проекта федерального закона № 1114509-7 </w:t>
            </w:r>
            <w:r>
              <w:rPr>
                <w:bCs/>
              </w:rPr>
              <w:t xml:space="preserve">         </w:t>
            </w:r>
            <w:r w:rsidRPr="005E4910">
              <w:rPr>
                <w:bCs/>
              </w:rPr>
              <w:t>«</w:t>
            </w:r>
            <w:r w:rsidRPr="005E4910">
              <w:rPr>
                <w:color w:val="000000"/>
              </w:rPr>
              <w:t xml:space="preserve">О внесении изменений в Закон Российской Федерации </w:t>
            </w:r>
            <w:r>
              <w:rPr>
                <w:color w:val="000000"/>
              </w:rPr>
              <w:t xml:space="preserve">           </w:t>
            </w:r>
            <w:r w:rsidRPr="005E4910">
              <w:rPr>
                <w:color w:val="000000"/>
              </w:rPr>
              <w:t>«О занятости населения в Российской Федерации</w:t>
            </w:r>
            <w:r w:rsidRPr="005E4910">
              <w:rPr>
                <w:color w:val="000000"/>
                <w:spacing w:val="-2"/>
              </w:rPr>
              <w:t xml:space="preserve">» (в части повышения эффективности политики содействия занятости населения и развитию рынка труда </w:t>
            </w:r>
            <w:r w:rsidRPr="005E4910">
              <w:rPr>
                <w:color w:val="000000"/>
              </w:rPr>
              <w:t>Российской Федерации)»</w:t>
            </w:r>
            <w:r w:rsidRPr="005E4910">
              <w:rPr>
                <w:bCs/>
                <w:iCs/>
              </w:rPr>
              <w:t>.</w:t>
            </w:r>
          </w:p>
          <w:p w:rsidR="00F42628" w:rsidRDefault="00F42628" w:rsidP="00F42628">
            <w:pPr>
              <w:tabs>
                <w:tab w:val="left" w:pos="993"/>
              </w:tabs>
              <w:ind w:right="100" w:firstLine="459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 xml:space="preserve"> экономической политике и предпринимательству.</w:t>
            </w:r>
          </w:p>
          <w:p w:rsidR="00AC3107" w:rsidRPr="009E1102" w:rsidRDefault="005E4910" w:rsidP="00FE2A0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459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  <w:r w:rsidR="00AC3107" w:rsidRPr="009E1102">
              <w:rPr>
                <w:bCs/>
                <w:sz w:val="27"/>
                <w:szCs w:val="27"/>
              </w:rPr>
              <w:t xml:space="preserve">. </w:t>
            </w:r>
            <w:r w:rsidR="00AC3107" w:rsidRPr="009E1102">
              <w:rPr>
                <w:bCs/>
                <w:iCs/>
                <w:sz w:val="27"/>
                <w:szCs w:val="27"/>
              </w:rPr>
              <w:t xml:space="preserve">О проекте закона Тверской области </w:t>
            </w:r>
            <w:r w:rsidR="00AC3107" w:rsidRPr="00C1679C">
              <w:rPr>
                <w:bCs/>
                <w:iCs/>
                <w:sz w:val="27"/>
                <w:szCs w:val="27"/>
              </w:rPr>
              <w:t>«О признании утратившими силу отдельных законов Тверской области»</w:t>
            </w:r>
            <w:r w:rsidR="00AC3107">
              <w:rPr>
                <w:bCs/>
                <w:iCs/>
                <w:sz w:val="27"/>
                <w:szCs w:val="27"/>
              </w:rPr>
              <w:t xml:space="preserve">              </w:t>
            </w:r>
            <w:r w:rsidR="00AC3107" w:rsidRPr="009E1102">
              <w:rPr>
                <w:bCs/>
                <w:iCs/>
                <w:sz w:val="27"/>
                <w:szCs w:val="27"/>
              </w:rPr>
              <w:t>(1 и 2 чтения).</w:t>
            </w:r>
          </w:p>
          <w:p w:rsidR="00AC3107" w:rsidRPr="00A6107F" w:rsidRDefault="00AC3107" w:rsidP="00FE2A0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59"/>
              <w:jc w:val="both"/>
              <w:rPr>
                <w:bCs/>
                <w:i/>
                <w:sz w:val="24"/>
              </w:rPr>
            </w:pPr>
            <w:r w:rsidRPr="00A6107F">
              <w:rPr>
                <w:bCs/>
                <w:i/>
                <w:sz w:val="24"/>
              </w:rPr>
              <w:t>Вносит Губернатор Тверской области.</w:t>
            </w:r>
          </w:p>
          <w:p w:rsidR="00AC3107" w:rsidRPr="00241728" w:rsidRDefault="005E4910" w:rsidP="00E43CC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bCs/>
                <w:iCs/>
                <w:sz w:val="27"/>
                <w:szCs w:val="27"/>
              </w:rPr>
              <w:t>6</w:t>
            </w:r>
            <w:r w:rsidR="00AC3107" w:rsidRPr="00AF6FC7">
              <w:rPr>
                <w:bCs/>
                <w:iCs/>
                <w:sz w:val="27"/>
                <w:szCs w:val="27"/>
              </w:rPr>
              <w:t>. Разное (</w:t>
            </w:r>
            <w:r w:rsidR="00AC3107">
              <w:rPr>
                <w:bCs/>
                <w:iCs/>
                <w:sz w:val="27"/>
                <w:szCs w:val="27"/>
              </w:rPr>
              <w:t>О мониторинге текущего положения государственных бюджетных профессиональных образовательных учреждений Тверской области по подготовке рабочих кадров и специалистов для экономики региона</w:t>
            </w:r>
            <w:r w:rsidR="00AC3107" w:rsidRPr="00AF6FC7">
              <w:rPr>
                <w:bCs/>
                <w:iCs/>
                <w:sz w:val="27"/>
                <w:szCs w:val="27"/>
              </w:rPr>
              <w:t>).</w:t>
            </w:r>
          </w:p>
        </w:tc>
      </w:tr>
      <w:tr w:rsidR="00637B86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B86" w:rsidRPr="00924DB2" w:rsidRDefault="00AC3107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37B86" w:rsidRPr="00C843EE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B86" w:rsidRPr="00924DB2" w:rsidRDefault="00637B86" w:rsidP="00BE5112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Постоянный комитет по государственному устройству и местному </w:t>
            </w:r>
            <w:r w:rsidRPr="00924DB2">
              <w:rPr>
                <w:sz w:val="24"/>
                <w:szCs w:val="24"/>
              </w:rPr>
              <w:lastRenderedPageBreak/>
              <w:t>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B86" w:rsidRPr="008B05A9" w:rsidRDefault="008B05A9" w:rsidP="00BE5112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lastRenderedPageBreak/>
              <w:t>22</w:t>
            </w:r>
            <w:r w:rsidR="00637B86" w:rsidRPr="008B05A9">
              <w:rPr>
                <w:sz w:val="24"/>
                <w:szCs w:val="24"/>
              </w:rPr>
              <w:t>.0</w:t>
            </w:r>
            <w:r w:rsidR="007E5743" w:rsidRPr="008B05A9">
              <w:rPr>
                <w:sz w:val="24"/>
                <w:szCs w:val="24"/>
              </w:rPr>
              <w:t>3</w:t>
            </w:r>
            <w:r w:rsidR="00637B86" w:rsidRPr="008B05A9">
              <w:rPr>
                <w:sz w:val="24"/>
                <w:szCs w:val="24"/>
              </w:rPr>
              <w:t>.2021</w:t>
            </w:r>
          </w:p>
          <w:p w:rsidR="00637B86" w:rsidRPr="008B05A9" w:rsidRDefault="00637B86" w:rsidP="00BE5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B86" w:rsidRPr="008B05A9" w:rsidRDefault="00822E24" w:rsidP="008B05A9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1</w:t>
            </w:r>
            <w:r w:rsidR="008B05A9" w:rsidRPr="008B05A9">
              <w:rPr>
                <w:sz w:val="24"/>
                <w:szCs w:val="24"/>
              </w:rPr>
              <w:t>3</w:t>
            </w:r>
            <w:r w:rsidR="00637B86" w:rsidRPr="008B05A9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B86" w:rsidRPr="008B05A9" w:rsidRDefault="00637B86" w:rsidP="00BE5112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г. Тверь, </w:t>
            </w:r>
          </w:p>
          <w:p w:rsidR="00637B86" w:rsidRPr="008B05A9" w:rsidRDefault="00637B86" w:rsidP="00BE5112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ул. Советская, 33, </w:t>
            </w:r>
          </w:p>
          <w:p w:rsidR="00637B86" w:rsidRPr="008B05A9" w:rsidRDefault="00637B86" w:rsidP="00BE5112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зал заседаний</w:t>
            </w:r>
          </w:p>
          <w:p w:rsidR="00637B86" w:rsidRPr="008B05A9" w:rsidRDefault="00637B86" w:rsidP="00CB2DDF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№ </w:t>
            </w:r>
            <w:r w:rsidR="00CB2DDF">
              <w:rPr>
                <w:sz w:val="24"/>
                <w:szCs w:val="24"/>
              </w:rPr>
              <w:t>1</w:t>
            </w:r>
            <w:r w:rsidRPr="008B05A9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27A" w:rsidRPr="00EF327A" w:rsidRDefault="00EF327A" w:rsidP="00EF327A">
            <w:pPr>
              <w:ind w:firstLine="459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EF327A">
              <w:rPr>
                <w:iCs/>
                <w:color w:val="000000"/>
                <w:spacing w:val="3"/>
                <w:szCs w:val="28"/>
              </w:rPr>
              <w:t xml:space="preserve">1. </w:t>
            </w:r>
            <w:bookmarkStart w:id="1" w:name="_Hlk31016678"/>
            <w:r w:rsidRPr="00EF327A"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</w:t>
            </w:r>
            <w:r w:rsidRPr="00EF327A">
              <w:rPr>
                <w:rFonts w:eastAsia="Calibri"/>
                <w:bCs/>
                <w:szCs w:val="28"/>
                <w:lang w:eastAsia="en-US"/>
              </w:rPr>
              <w:lastRenderedPageBreak/>
              <w:t>области «</w:t>
            </w:r>
            <w:r w:rsidRPr="00EF327A">
              <w:rPr>
                <w:color w:val="000000"/>
                <w:spacing w:val="3"/>
                <w:szCs w:val="28"/>
              </w:rPr>
              <w:t>О назначении на должности мировых судей Тверской области</w:t>
            </w:r>
            <w:r w:rsidRPr="00EF327A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F327A" w:rsidRPr="00EF327A" w:rsidRDefault="00EF327A" w:rsidP="00EF327A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EF327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Cs/>
                <w:szCs w:val="28"/>
              </w:rPr>
              <w:t xml:space="preserve">2.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«Лихославльский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iCs/>
                <w:szCs w:val="28"/>
              </w:rPr>
              <w:t xml:space="preserve">                      </w:t>
            </w:r>
            <w:r w:rsidRPr="00EF327A">
              <w:rPr>
                <w:iCs/>
                <w:szCs w:val="28"/>
              </w:rPr>
              <w:t>(1 и 2 чтения).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/>
                <w:iCs/>
                <w:sz w:val="24"/>
                <w:szCs w:val="24"/>
              </w:rPr>
              <w:t>Вносит глава Лихославльского района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Cs/>
                <w:szCs w:val="28"/>
              </w:rPr>
              <w:t xml:space="preserve">3. </w:t>
            </w:r>
            <w:bookmarkStart w:id="2" w:name="_Hlk57362335"/>
            <w:r w:rsidRPr="00EF327A">
              <w:rPr>
                <w:iCs/>
                <w:szCs w:val="28"/>
              </w:rPr>
              <w:t>О проекте закона Тверской области «</w:t>
            </w:r>
            <w:bookmarkStart w:id="3" w:name="_Hlk66267550"/>
            <w:r w:rsidRPr="00EF327A">
              <w:rPr>
                <w:iCs/>
                <w:szCs w:val="28"/>
              </w:rPr>
              <w:t>О преобразовании муниципальных образований, входящих в состав территории муниципального образования Тверской области «Спировский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bookmarkEnd w:id="3"/>
            <w:r w:rsidRPr="00EF327A">
              <w:rPr>
                <w:iCs/>
                <w:szCs w:val="28"/>
              </w:rPr>
              <w:t>» (1 и 2 чтения).</w:t>
            </w:r>
            <w:bookmarkEnd w:id="2"/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/>
                <w:iCs/>
                <w:sz w:val="24"/>
                <w:szCs w:val="24"/>
              </w:rPr>
              <w:t>Вносит глава Спировского района Тверской области</w:t>
            </w:r>
            <w:r w:rsidR="001B55A8">
              <w:rPr>
                <w:i/>
                <w:iCs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Cs/>
                <w:szCs w:val="28"/>
              </w:rPr>
              <w:t xml:space="preserve">4.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Рамешковский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 w:rsidR="001B55A8">
              <w:rPr>
                <w:iCs/>
                <w:szCs w:val="28"/>
              </w:rPr>
              <w:t xml:space="preserve">                     </w:t>
            </w:r>
            <w:r w:rsidRPr="00EF327A">
              <w:rPr>
                <w:iCs/>
                <w:szCs w:val="28"/>
              </w:rPr>
              <w:t>(1 и 2 чтения).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/>
                <w:iCs/>
                <w:sz w:val="24"/>
                <w:szCs w:val="24"/>
              </w:rPr>
              <w:t>Вносит глава Рамешковского района</w:t>
            </w:r>
            <w:r w:rsidRPr="00EF327A">
              <w:rPr>
                <w:iCs/>
                <w:szCs w:val="28"/>
              </w:rPr>
              <w:t xml:space="preserve"> </w:t>
            </w:r>
            <w:r w:rsidRPr="00EF327A">
              <w:rPr>
                <w:i/>
                <w:iCs/>
                <w:sz w:val="24"/>
                <w:szCs w:val="24"/>
              </w:rPr>
              <w:t>Тверской области</w:t>
            </w:r>
            <w:r w:rsidR="001B55A8">
              <w:rPr>
                <w:iCs/>
                <w:szCs w:val="28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Cs/>
                <w:szCs w:val="28"/>
              </w:rPr>
              <w:t xml:space="preserve">5. О проекте закона Тверской области «О преобразовании муниципальных образований, входящих в состав территории </w:t>
            </w:r>
            <w:r w:rsidRPr="00EF327A">
              <w:rPr>
                <w:iCs/>
                <w:szCs w:val="28"/>
              </w:rPr>
              <w:lastRenderedPageBreak/>
              <w:t xml:space="preserve">муниципального образования Тверской области Молоковский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iCs/>
                <w:szCs w:val="28"/>
              </w:rPr>
              <w:t xml:space="preserve">                     </w:t>
            </w:r>
            <w:r w:rsidRPr="00EF327A">
              <w:rPr>
                <w:iCs/>
                <w:szCs w:val="28"/>
              </w:rPr>
              <w:t>(1 и 2 чтения).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F327A">
              <w:rPr>
                <w:i/>
                <w:iCs/>
                <w:sz w:val="24"/>
                <w:szCs w:val="24"/>
              </w:rPr>
              <w:t>Вносит глава Молоковского района</w:t>
            </w:r>
            <w:r w:rsidRPr="00EF327A">
              <w:rPr>
                <w:iCs/>
                <w:szCs w:val="28"/>
              </w:rPr>
              <w:t xml:space="preserve"> </w:t>
            </w:r>
            <w:r w:rsidRPr="00EF327A">
              <w:rPr>
                <w:i/>
                <w:iCs/>
                <w:sz w:val="24"/>
                <w:szCs w:val="24"/>
              </w:rPr>
              <w:t>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color w:val="000000"/>
                <w:spacing w:val="3"/>
                <w:szCs w:val="28"/>
              </w:rPr>
            </w:pPr>
            <w:r w:rsidRPr="00EF327A">
              <w:rPr>
                <w:iCs/>
                <w:szCs w:val="28"/>
              </w:rPr>
              <w:t xml:space="preserve"> 6. О </w:t>
            </w:r>
            <w:r w:rsidRPr="00EF327A">
              <w:rPr>
                <w:color w:val="000000"/>
                <w:spacing w:val="3"/>
                <w:szCs w:val="28"/>
              </w:rPr>
              <w:t>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отчете начальника Управления Министерства внутренних дел Российской Федерации по Тверской области о деятельности полиции (подчиненных органов внутренних дел) в 2020 году».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color w:val="000000"/>
                <w:spacing w:val="3"/>
                <w:szCs w:val="28"/>
              </w:rPr>
            </w:pPr>
            <w:r w:rsidRPr="00EF327A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EF327A">
              <w:rPr>
                <w:rFonts w:eastAsia="Calibri"/>
                <w:szCs w:val="28"/>
                <w:lang w:eastAsia="en-US"/>
              </w:rPr>
              <w:t>7.</w:t>
            </w:r>
            <w:r w:rsidRPr="00EF327A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EF327A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EF327A">
              <w:rPr>
                <w:szCs w:val="28"/>
              </w:rPr>
              <w:t xml:space="preserve">О </w:t>
            </w:r>
            <w:r w:rsidRPr="00EF327A">
              <w:rPr>
                <w:color w:val="000000"/>
                <w:spacing w:val="3"/>
                <w:szCs w:val="28"/>
              </w:rPr>
              <w:t>докладе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2020 году».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/>
                <w:iCs/>
                <w:sz w:val="24"/>
                <w:szCs w:val="24"/>
              </w:rPr>
            </w:pPr>
            <w:r w:rsidRPr="00EF327A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szCs w:val="28"/>
              </w:rPr>
            </w:pPr>
            <w:r w:rsidRPr="00EF327A">
              <w:rPr>
                <w:szCs w:val="28"/>
              </w:rPr>
              <w:t xml:space="preserve">8. О проекте закона Тверской области «О внесении изменений в Избирательный кодекс Тверской области» </w:t>
            </w:r>
            <w:r>
              <w:rPr>
                <w:szCs w:val="28"/>
              </w:rPr>
              <w:t xml:space="preserve">              </w:t>
            </w:r>
            <w:r w:rsidRPr="00EF327A">
              <w:rPr>
                <w:szCs w:val="28"/>
              </w:rPr>
              <w:t>(2 чтение).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iCs/>
                <w:szCs w:val="28"/>
              </w:rPr>
              <w:lastRenderedPageBreak/>
              <w:t>9. О проекте закона Тверской области «О внесении изменений в закон Тверской области «О регулировании отдельных вопросов муниципальной службы в Тверской области» (1 и 2 чтения).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/>
                <w:sz w:val="24"/>
                <w:szCs w:val="24"/>
              </w:rPr>
            </w:pPr>
            <w:r w:rsidRPr="00EF327A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Cs/>
                <w:szCs w:val="28"/>
              </w:rPr>
            </w:pPr>
            <w:r w:rsidRPr="00EF327A">
              <w:rPr>
                <w:sz w:val="24"/>
                <w:szCs w:val="24"/>
              </w:rPr>
              <w:t>10.</w:t>
            </w:r>
            <w:r w:rsidRPr="00EF327A">
              <w:rPr>
                <w:iCs/>
                <w:szCs w:val="28"/>
              </w:rPr>
              <w:t xml:space="preserve"> О проекте закона Тверской области «О внесении изменения в статью 5</w:t>
            </w:r>
            <w:r w:rsidRPr="00EF327A">
              <w:rPr>
                <w:iCs/>
                <w:szCs w:val="28"/>
                <w:vertAlign w:val="superscript"/>
              </w:rPr>
              <w:t>1</w:t>
            </w:r>
            <w:r w:rsidRPr="00EF327A">
              <w:rPr>
                <w:iCs/>
                <w:szCs w:val="28"/>
              </w:rPr>
              <w:t xml:space="preserve"> закона Тверской области </w:t>
            </w:r>
            <w:r>
              <w:rPr>
                <w:iCs/>
                <w:szCs w:val="28"/>
              </w:rPr>
              <w:t xml:space="preserve">                         </w:t>
            </w:r>
            <w:r w:rsidRPr="00EF327A">
              <w:rPr>
                <w:iCs/>
                <w:szCs w:val="28"/>
              </w:rPr>
              <w:t>«О регулировании отдельных вопросов проведения публичных мероприятий на территории Тверской области» (1 и 2 чтения).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/>
                <w:sz w:val="24"/>
                <w:szCs w:val="24"/>
              </w:rPr>
            </w:pPr>
            <w:r w:rsidRPr="00EF327A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color w:val="000000"/>
                <w:spacing w:val="3"/>
                <w:szCs w:val="28"/>
              </w:rPr>
            </w:pPr>
            <w:r w:rsidRPr="00EF327A">
              <w:rPr>
                <w:color w:val="000000"/>
                <w:spacing w:val="3"/>
                <w:szCs w:val="28"/>
              </w:rPr>
              <w:t>11.</w:t>
            </w:r>
            <w:r w:rsidRPr="00EF327A">
              <w:rPr>
                <w:iCs/>
                <w:szCs w:val="28"/>
              </w:rPr>
              <w:t xml:space="preserve"> О </w:t>
            </w:r>
            <w:r w:rsidRPr="00EF327A">
              <w:rPr>
                <w:color w:val="000000"/>
                <w:spacing w:val="3"/>
                <w:szCs w:val="28"/>
              </w:rPr>
              <w:t>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Соглашении о сотрудничестве между Законодательным Собранием Тверской области и Белгородской областной Думой».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EF327A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EF327A" w:rsidRPr="00EF327A" w:rsidRDefault="00EF327A" w:rsidP="00EF327A">
            <w:pPr>
              <w:ind w:firstLine="459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EF327A">
              <w:rPr>
                <w:color w:val="000000"/>
                <w:spacing w:val="3"/>
                <w:szCs w:val="28"/>
              </w:rPr>
              <w:t xml:space="preserve"> </w:t>
            </w:r>
            <w:r w:rsidRPr="00EF327A">
              <w:rPr>
                <w:szCs w:val="28"/>
              </w:rPr>
              <w:t xml:space="preserve">12. </w:t>
            </w:r>
            <w:r w:rsidRPr="00EF327A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EF327A">
              <w:rPr>
                <w:szCs w:val="28"/>
              </w:rPr>
              <w:t>О внесении изменений в Положение о Молодежной палате (парламенте) при Законодательном Собрании Тверской области</w:t>
            </w:r>
            <w:r w:rsidRPr="00EF327A">
              <w:rPr>
                <w:color w:val="000000"/>
                <w:spacing w:val="3"/>
                <w:szCs w:val="28"/>
              </w:rPr>
              <w:t>».</w:t>
            </w:r>
          </w:p>
          <w:p w:rsidR="003B6742" w:rsidRPr="00241728" w:rsidRDefault="00EF327A" w:rsidP="00EF327A">
            <w:pPr>
              <w:ind w:firstLine="459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EF327A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8B6973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73" w:rsidRDefault="008B697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73" w:rsidRPr="00924DB2" w:rsidRDefault="008B6973" w:rsidP="008B6973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 xml:space="preserve">социальной </w:t>
            </w:r>
            <w:r>
              <w:rPr>
                <w:sz w:val="24"/>
                <w:szCs w:val="24"/>
              </w:rPr>
              <w:lastRenderedPageBreak/>
              <w:t>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73" w:rsidRPr="008B05A9" w:rsidRDefault="008B6973" w:rsidP="00650DE9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lastRenderedPageBreak/>
              <w:t>22.03.2021</w:t>
            </w:r>
          </w:p>
          <w:p w:rsidR="008B6973" w:rsidRPr="008B05A9" w:rsidRDefault="008B6973" w:rsidP="00650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73" w:rsidRPr="008B05A9" w:rsidRDefault="008B6973" w:rsidP="008B6973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8B05A9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73" w:rsidRPr="008B05A9" w:rsidRDefault="008B6973" w:rsidP="00650DE9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г. Тверь, </w:t>
            </w:r>
          </w:p>
          <w:p w:rsidR="008B6973" w:rsidRPr="008B05A9" w:rsidRDefault="008B6973" w:rsidP="00650DE9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ул. Советская, 33, </w:t>
            </w:r>
          </w:p>
          <w:p w:rsidR="008B6973" w:rsidRPr="008B05A9" w:rsidRDefault="008B6973" w:rsidP="00650DE9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зал заседаний</w:t>
            </w:r>
          </w:p>
          <w:p w:rsidR="008B6973" w:rsidRPr="008B05A9" w:rsidRDefault="008B6973" w:rsidP="008B6973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lastRenderedPageBreak/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8B05A9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73" w:rsidRPr="00CE4C8C" w:rsidRDefault="008B6973" w:rsidP="008B6973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 О законодательной инициативе постоянного комитета Законодательного Собрания Тверской области по социальной </w:t>
            </w:r>
            <w:r>
              <w:rPr>
                <w:szCs w:val="28"/>
              </w:rPr>
              <w:lastRenderedPageBreak/>
              <w:t xml:space="preserve">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закона Тверской области </w:t>
            </w:r>
            <w:r w:rsidRPr="00CE4C8C">
              <w:rPr>
                <w:szCs w:val="28"/>
              </w:rPr>
              <w:t>«</w:t>
            </w:r>
            <w:r w:rsidRPr="00BF6E42">
              <w:rPr>
                <w:color w:val="000000"/>
                <w:szCs w:val="28"/>
              </w:rPr>
              <w:t>О внесении изменений в закон Тверской области «</w:t>
            </w:r>
            <w:r w:rsidRPr="00BF6E42">
              <w:rPr>
                <w:szCs w:val="28"/>
              </w:rPr>
              <w:t>Об объектах культурного наследия (памятниках истории и культуры) в Тверской области</w:t>
            </w:r>
            <w:r w:rsidRPr="00CE4C8C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(1 и 2 чтения)</w:t>
            </w:r>
            <w:r w:rsidRPr="00CE4C8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:rsidR="008B6973" w:rsidRDefault="008B6973" w:rsidP="008B6973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</w:t>
            </w:r>
            <w:r w:rsidR="00C56A2F">
              <w:rPr>
                <w:i/>
                <w:sz w:val="24"/>
                <w:szCs w:val="24"/>
              </w:rPr>
              <w:t>.</w:t>
            </w:r>
          </w:p>
          <w:p w:rsidR="008B6973" w:rsidRPr="00CE4C8C" w:rsidRDefault="008B6973" w:rsidP="008B6973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>постановления Законодательного Собрания Тверской области «</w:t>
            </w:r>
            <w:r>
              <w:rPr>
                <w:szCs w:val="28"/>
              </w:rPr>
              <w:t>О </w:t>
            </w:r>
            <w:r>
              <w:rPr>
                <w:color w:val="000000"/>
                <w:spacing w:val="3"/>
                <w:szCs w:val="28"/>
              </w:rPr>
              <w:t xml:space="preserve">докладе о деятельности Уполномоченного по правам </w:t>
            </w:r>
            <w:r>
              <w:rPr>
                <w:szCs w:val="28"/>
              </w:rPr>
              <w:t>ребенка</w:t>
            </w:r>
            <w:r>
              <w:rPr>
                <w:color w:val="000000"/>
                <w:spacing w:val="3"/>
                <w:szCs w:val="28"/>
              </w:rPr>
              <w:t xml:space="preserve"> в Тверской области в 2020 году»</w:t>
            </w:r>
            <w:r w:rsidRPr="00CE4C8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:rsidR="008B6973" w:rsidRDefault="008B6973" w:rsidP="008B6973">
            <w:pPr>
              <w:ind w:firstLine="459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</w:t>
            </w:r>
            <w:r w:rsidR="00C56A2F">
              <w:rPr>
                <w:i/>
                <w:sz w:val="24"/>
                <w:szCs w:val="24"/>
              </w:rPr>
              <w:t>.</w:t>
            </w:r>
          </w:p>
          <w:p w:rsidR="008B6973" w:rsidRDefault="008B6973" w:rsidP="008B6973">
            <w:pPr>
              <w:ind w:firstLine="459"/>
              <w:jc w:val="both"/>
              <w:rPr>
                <w:iCs/>
                <w:szCs w:val="28"/>
              </w:rPr>
            </w:pPr>
            <w:r>
              <w:rPr>
                <w:bCs/>
                <w:szCs w:val="28"/>
              </w:rPr>
              <w:t>3. </w:t>
            </w:r>
            <w:r>
              <w:rPr>
                <w:szCs w:val="28"/>
              </w:rPr>
              <w:t>Об информации Министерства образования Тверской области об обеспечении</w:t>
            </w:r>
            <w:r w:rsidRPr="009A7D4F">
              <w:rPr>
                <w:szCs w:val="28"/>
              </w:rPr>
              <w:t xml:space="preserve"> учащихся начальных классов муниципальных общеобразовательных организаций горячим питанием</w:t>
            </w:r>
            <w:r>
              <w:rPr>
                <w:szCs w:val="28"/>
              </w:rPr>
              <w:t xml:space="preserve">. </w:t>
            </w:r>
          </w:p>
        </w:tc>
      </w:tr>
      <w:tr w:rsidR="00DF3B2A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2A" w:rsidRDefault="00DF3B2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2A" w:rsidRPr="00924DB2" w:rsidRDefault="00DF3B2A" w:rsidP="00DF3B2A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2A" w:rsidRPr="008B05A9" w:rsidRDefault="00DF3B2A" w:rsidP="00C61A1A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8B05A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8B05A9">
              <w:rPr>
                <w:sz w:val="24"/>
                <w:szCs w:val="24"/>
              </w:rPr>
              <w:t>.2021</w:t>
            </w:r>
          </w:p>
          <w:p w:rsidR="00DF3B2A" w:rsidRPr="008B05A9" w:rsidRDefault="00DF3B2A" w:rsidP="00C61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2A" w:rsidRPr="008B05A9" w:rsidRDefault="00DF3B2A" w:rsidP="00DF3B2A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B05A9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2A" w:rsidRPr="008B05A9" w:rsidRDefault="00DF3B2A" w:rsidP="00C61A1A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г. Тверь, </w:t>
            </w:r>
          </w:p>
          <w:p w:rsidR="00DF3B2A" w:rsidRPr="008B05A9" w:rsidRDefault="00DF3B2A" w:rsidP="00C61A1A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ул. Советская, 33, </w:t>
            </w:r>
          </w:p>
          <w:p w:rsidR="00DF3B2A" w:rsidRPr="008B05A9" w:rsidRDefault="00DF3B2A" w:rsidP="00C61A1A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>зал заседаний</w:t>
            </w:r>
          </w:p>
          <w:p w:rsidR="00DF3B2A" w:rsidRPr="008B05A9" w:rsidRDefault="00DF3B2A" w:rsidP="00DF3B2A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8B05A9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2A" w:rsidRPr="008A1D79" w:rsidRDefault="008A1D79" w:rsidP="008A1D79">
            <w:pPr>
              <w:tabs>
                <w:tab w:val="left" w:pos="1134"/>
              </w:tabs>
              <w:ind w:firstLine="45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DF3B2A" w:rsidRPr="008A1D79">
              <w:rPr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2021 год и на плановый период 2022 и 2023 годов» (1 и 2 чтения).</w:t>
            </w:r>
          </w:p>
          <w:p w:rsidR="00DF3B2A" w:rsidRPr="008A1D79" w:rsidRDefault="00DF3B2A" w:rsidP="008A1D79">
            <w:pPr>
              <w:pStyle w:val="af"/>
              <w:tabs>
                <w:tab w:val="left" w:pos="709"/>
              </w:tabs>
              <w:ind w:left="0" w:firstLine="459"/>
              <w:jc w:val="both"/>
              <w:rPr>
                <w:i/>
              </w:rPr>
            </w:pPr>
            <w:bookmarkStart w:id="4" w:name="_Hlk37946454"/>
            <w:r w:rsidRPr="008A1D79">
              <w:rPr>
                <w:i/>
              </w:rPr>
              <w:t>Вносит Правительство Тверской области</w:t>
            </w:r>
            <w:r w:rsidR="008A1D79">
              <w:rPr>
                <w:i/>
              </w:rPr>
              <w:t>.</w:t>
            </w:r>
          </w:p>
          <w:bookmarkEnd w:id="4"/>
          <w:p w:rsidR="00194C8F" w:rsidRDefault="00194C8F" w:rsidP="00A307F0">
            <w:pPr>
              <w:tabs>
                <w:tab w:val="left" w:pos="1134"/>
              </w:tabs>
              <w:ind w:firstLine="45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DF3B2A" w:rsidRPr="00194C8F">
              <w:rPr>
                <w:szCs w:val="28"/>
              </w:rPr>
              <w:t>О состоянии государственного долга Тверской области и муниципального долга муниципальных образований Тверской области и принимаемых мерах по управлению долгом.</w:t>
            </w:r>
          </w:p>
          <w:p w:rsidR="007D0B97" w:rsidRPr="00194C8F" w:rsidRDefault="007D0B97" w:rsidP="00A307F0">
            <w:pPr>
              <w:tabs>
                <w:tab w:val="left" w:pos="1134"/>
              </w:tabs>
              <w:ind w:firstLine="459"/>
              <w:contextualSpacing/>
              <w:jc w:val="both"/>
              <w:rPr>
                <w:szCs w:val="28"/>
              </w:rPr>
            </w:pPr>
          </w:p>
        </w:tc>
      </w:tr>
      <w:tr w:rsidR="00E20968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Default="00E20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924DB2" w:rsidRDefault="00E20968" w:rsidP="00C80C91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 xml:space="preserve">социальной </w:t>
            </w:r>
            <w:r>
              <w:rPr>
                <w:sz w:val="24"/>
                <w:szCs w:val="24"/>
              </w:rPr>
              <w:lastRenderedPageBreak/>
              <w:t>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8B05A9" w:rsidRDefault="00E20968" w:rsidP="00C80C91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5</w:t>
            </w:r>
            <w:r w:rsidRPr="008B05A9">
              <w:rPr>
                <w:sz w:val="24"/>
                <w:szCs w:val="24"/>
              </w:rPr>
              <w:t>.03.2021</w:t>
            </w:r>
          </w:p>
          <w:p w:rsidR="00E20968" w:rsidRPr="008B05A9" w:rsidRDefault="00E20968" w:rsidP="00C80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8B05A9" w:rsidRDefault="00E20968" w:rsidP="00E20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B05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B05A9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8B05A9" w:rsidRDefault="00E20968" w:rsidP="00C80C91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г. Тверь, </w:t>
            </w:r>
          </w:p>
          <w:p w:rsidR="00E20968" w:rsidRPr="008B05A9" w:rsidRDefault="00E20968" w:rsidP="00C80C91">
            <w:pPr>
              <w:jc w:val="center"/>
              <w:rPr>
                <w:sz w:val="24"/>
                <w:szCs w:val="24"/>
              </w:rPr>
            </w:pPr>
            <w:r w:rsidRPr="008B05A9">
              <w:rPr>
                <w:sz w:val="24"/>
                <w:szCs w:val="24"/>
              </w:rPr>
              <w:t xml:space="preserve">ул. Советская, 33, </w:t>
            </w:r>
          </w:p>
          <w:p w:rsidR="00A307F0" w:rsidRPr="00A307F0" w:rsidRDefault="00A307F0" w:rsidP="00A307F0">
            <w:pPr>
              <w:jc w:val="center"/>
              <w:rPr>
                <w:sz w:val="24"/>
                <w:szCs w:val="28"/>
              </w:rPr>
            </w:pPr>
            <w:r w:rsidRPr="00A307F0">
              <w:rPr>
                <w:sz w:val="24"/>
                <w:szCs w:val="28"/>
              </w:rPr>
              <w:t>6 этаж,</w:t>
            </w:r>
          </w:p>
          <w:p w:rsidR="00E20968" w:rsidRPr="008B05A9" w:rsidRDefault="00A307F0" w:rsidP="00A307F0">
            <w:pPr>
              <w:jc w:val="center"/>
              <w:rPr>
                <w:sz w:val="24"/>
                <w:szCs w:val="24"/>
              </w:rPr>
            </w:pPr>
            <w:r w:rsidRPr="00A307F0">
              <w:rPr>
                <w:sz w:val="24"/>
                <w:szCs w:val="28"/>
              </w:rPr>
              <w:t>кабинет № 610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CE4C8C" w:rsidRDefault="00E20968" w:rsidP="00E2096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Тверской области «О внесении изменений в статьи 1 и 3 закона Тверской области «О ежемесячной денежной выплате на ребенка в возрасте от </w:t>
            </w:r>
            <w:r>
              <w:rPr>
                <w:szCs w:val="28"/>
              </w:rPr>
              <w:lastRenderedPageBreak/>
              <w:t xml:space="preserve">трех до семи лет включительно» </w:t>
            </w:r>
            <w:r>
              <w:rPr>
                <w:bCs/>
                <w:szCs w:val="28"/>
              </w:rPr>
              <w:t>(1 и 2 чтения)</w:t>
            </w:r>
            <w:r w:rsidRPr="00CE4C8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:rsidR="00E20968" w:rsidRDefault="00E20968" w:rsidP="00E20968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20968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Default="00E209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7833B5" w:rsidRDefault="00E20968" w:rsidP="00B3504B">
            <w:pPr>
              <w:pStyle w:val="aa"/>
              <w:spacing w:after="0"/>
              <w:jc w:val="center"/>
              <w:rPr>
                <w:sz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7833B5">
              <w:rPr>
                <w:sz w:val="24"/>
              </w:rPr>
              <w:t>транспорту</w:t>
            </w:r>
          </w:p>
          <w:p w:rsidR="00E20968" w:rsidRPr="00924DB2" w:rsidRDefault="00E20968" w:rsidP="00B3504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7833B5"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0F0693" w:rsidRDefault="00E20968" w:rsidP="00B35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F0693">
              <w:rPr>
                <w:sz w:val="24"/>
                <w:szCs w:val="24"/>
              </w:rPr>
              <w:t>.03.2021</w:t>
            </w:r>
          </w:p>
          <w:p w:rsidR="00E20968" w:rsidRPr="000F0693" w:rsidRDefault="00E20968" w:rsidP="00B3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0F0693" w:rsidRDefault="00E20968" w:rsidP="00194C8F">
            <w:pPr>
              <w:jc w:val="center"/>
              <w:rPr>
                <w:sz w:val="24"/>
                <w:szCs w:val="24"/>
              </w:rPr>
            </w:pPr>
            <w:r w:rsidRPr="000F06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0F069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F069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924DB2" w:rsidRDefault="00E20968" w:rsidP="00B3504B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E20968" w:rsidRPr="00924DB2" w:rsidRDefault="00E20968" w:rsidP="00B3504B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E20968" w:rsidRPr="00924DB2" w:rsidRDefault="00E20968" w:rsidP="00B3504B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E20968" w:rsidRPr="00924DB2" w:rsidRDefault="00E20968" w:rsidP="00B3504B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68" w:rsidRPr="008621CB" w:rsidRDefault="00E20968" w:rsidP="00194C8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 w:rsidRPr="008621CB">
              <w:rPr>
                <w:szCs w:val="28"/>
              </w:rPr>
              <w:t xml:space="preserve">1. Об информации Министерства строительства Тверской области </w:t>
            </w:r>
            <w:r>
              <w:rPr>
                <w:szCs w:val="28"/>
              </w:rPr>
              <w:t xml:space="preserve">     «</w:t>
            </w:r>
            <w:r w:rsidRPr="008621CB">
              <w:rPr>
                <w:szCs w:val="28"/>
              </w:rPr>
              <w:t>О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годы».</w:t>
            </w:r>
          </w:p>
          <w:p w:rsidR="00E20968" w:rsidRPr="008621CB" w:rsidRDefault="00E20968" w:rsidP="00194C8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59"/>
              <w:jc w:val="both"/>
              <w:rPr>
                <w:bCs/>
                <w:szCs w:val="28"/>
              </w:rPr>
            </w:pPr>
            <w:r w:rsidRPr="008621CB">
              <w:rPr>
                <w:szCs w:val="28"/>
              </w:rPr>
              <w:t xml:space="preserve">2. </w:t>
            </w:r>
            <w:bookmarkStart w:id="5" w:name="_Hlk51770219"/>
            <w:r w:rsidRPr="008621CB">
              <w:rPr>
                <w:szCs w:val="28"/>
              </w:rPr>
              <w:t xml:space="preserve">Об информации Министерства строительства Тверской области    </w:t>
            </w:r>
            <w:r>
              <w:rPr>
                <w:szCs w:val="28"/>
              </w:rPr>
              <w:t xml:space="preserve">  </w:t>
            </w:r>
            <w:r w:rsidRPr="008621CB">
              <w:rPr>
                <w:szCs w:val="28"/>
              </w:rPr>
              <w:t>«О ходе выполнени</w:t>
            </w:r>
            <w:r>
              <w:rPr>
                <w:szCs w:val="28"/>
              </w:rPr>
              <w:t>я</w:t>
            </w:r>
            <w:r w:rsidRPr="008621CB">
              <w:rPr>
                <w:szCs w:val="28"/>
              </w:rPr>
              <w:t xml:space="preserve"> мероприятий региональной программы «Адресная программа Тверской области по переселению граждан из аварийного жилищного фонда на 2019 - 2025 годы» в рамках реализации национального проекта «Жилье и городская среда»</w:t>
            </w:r>
            <w:bookmarkEnd w:id="5"/>
            <w:r w:rsidRPr="008621CB">
              <w:rPr>
                <w:szCs w:val="28"/>
              </w:rPr>
              <w:t>.</w:t>
            </w:r>
          </w:p>
          <w:p w:rsidR="00E20968" w:rsidRDefault="00E20968" w:rsidP="008A1D79">
            <w:pPr>
              <w:tabs>
                <w:tab w:val="left" w:pos="1134"/>
              </w:tabs>
              <w:ind w:firstLine="459"/>
              <w:contextualSpacing/>
              <w:jc w:val="both"/>
              <w:rPr>
                <w:szCs w:val="28"/>
              </w:rPr>
            </w:pPr>
          </w:p>
        </w:tc>
      </w:tr>
    </w:tbl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24775" w:rsidRDefault="00F7555E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C56A2F">
        <w:rPr>
          <w:b/>
          <w:snapToGrid w:val="0"/>
          <w:szCs w:val="28"/>
        </w:rPr>
        <w:t>25</w:t>
      </w:r>
      <w:r w:rsidR="00224775">
        <w:rPr>
          <w:b/>
          <w:snapToGrid w:val="0"/>
          <w:szCs w:val="28"/>
        </w:rPr>
        <w:t xml:space="preserve"> </w:t>
      </w:r>
      <w:r w:rsidR="007E5743">
        <w:rPr>
          <w:b/>
          <w:snapToGrid w:val="0"/>
          <w:szCs w:val="28"/>
        </w:rPr>
        <w:t>марта</w:t>
      </w:r>
      <w:r w:rsidR="00224775">
        <w:rPr>
          <w:b/>
          <w:snapToGrid w:val="0"/>
          <w:szCs w:val="28"/>
        </w:rPr>
        <w:t xml:space="preserve"> 2021 – заседание </w:t>
      </w:r>
      <w:r w:rsidR="005523DA" w:rsidRPr="00AC46BC">
        <w:rPr>
          <w:b/>
          <w:snapToGrid w:val="0"/>
          <w:szCs w:val="28"/>
        </w:rPr>
        <w:t>Законодательного Собрания Тверской области</w:t>
      </w: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45626" w:rsidRDefault="0014562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45626" w:rsidRDefault="0014562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45626" w:rsidRDefault="0014562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94C8F" w:rsidRDefault="00194C8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43CC6" w:rsidRPr="0021369F" w:rsidRDefault="009119FE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612B22">
        <w:rPr>
          <w:noProof/>
          <w:snapToGrid w:val="0"/>
          <w:sz w:val="16"/>
          <w:szCs w:val="28"/>
        </w:rPr>
        <w:t>1</w:t>
      </w:r>
      <w:r>
        <w:rPr>
          <w:noProof/>
          <w:snapToGrid w:val="0"/>
          <w:sz w:val="16"/>
          <w:szCs w:val="28"/>
        </w:rPr>
        <w:t xml:space="preserve">\график </w:t>
      </w:r>
      <w:r w:rsidR="007E5743">
        <w:rPr>
          <w:noProof/>
          <w:snapToGrid w:val="0"/>
          <w:sz w:val="16"/>
          <w:szCs w:val="28"/>
        </w:rPr>
        <w:t>март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E43CC6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EA1F1F">
      <w:rPr>
        <w:noProof/>
        <w:sz w:val="22"/>
      </w:rPr>
      <w:t>7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24"/>
  </w:num>
  <w:num w:numId="5">
    <w:abstractNumId w:val="14"/>
  </w:num>
  <w:num w:numId="6">
    <w:abstractNumId w:val="25"/>
  </w:num>
  <w:num w:numId="7">
    <w:abstractNumId w:val="21"/>
  </w:num>
  <w:num w:numId="8">
    <w:abstractNumId w:val="1"/>
  </w:num>
  <w:num w:numId="9">
    <w:abstractNumId w:val="15"/>
  </w:num>
  <w:num w:numId="10">
    <w:abstractNumId w:val="9"/>
  </w:num>
  <w:num w:numId="11">
    <w:abstractNumId w:val="18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3"/>
  </w:num>
  <w:num w:numId="21">
    <w:abstractNumId w:val="5"/>
  </w:num>
  <w:num w:numId="22">
    <w:abstractNumId w:val="0"/>
  </w:num>
  <w:num w:numId="23">
    <w:abstractNumId w:val="19"/>
  </w:num>
  <w:num w:numId="24">
    <w:abstractNumId w:val="20"/>
  </w:num>
  <w:num w:numId="25">
    <w:abstractNumId w:val="10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8EC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2969"/>
    <w:rsid w:val="00023AAE"/>
    <w:rsid w:val="00024D7E"/>
    <w:rsid w:val="00025CB0"/>
    <w:rsid w:val="00026215"/>
    <w:rsid w:val="00026D76"/>
    <w:rsid w:val="00027D41"/>
    <w:rsid w:val="00031202"/>
    <w:rsid w:val="000331ED"/>
    <w:rsid w:val="00034D37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4C4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5361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5FF4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AB6"/>
    <w:rsid w:val="00092B27"/>
    <w:rsid w:val="00094481"/>
    <w:rsid w:val="00094A18"/>
    <w:rsid w:val="000952AC"/>
    <w:rsid w:val="00095CF1"/>
    <w:rsid w:val="00095D14"/>
    <w:rsid w:val="00096113"/>
    <w:rsid w:val="00096192"/>
    <w:rsid w:val="0009681D"/>
    <w:rsid w:val="00097671"/>
    <w:rsid w:val="000A006B"/>
    <w:rsid w:val="000A1E07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A13"/>
    <w:rsid w:val="000E0818"/>
    <w:rsid w:val="000E082D"/>
    <w:rsid w:val="000E0FC7"/>
    <w:rsid w:val="000E40A9"/>
    <w:rsid w:val="000E6C7D"/>
    <w:rsid w:val="000E713D"/>
    <w:rsid w:val="000E7AAE"/>
    <w:rsid w:val="000F0693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2F1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4BB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5626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4C8F"/>
    <w:rsid w:val="00195325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55A8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65D"/>
    <w:rsid w:val="001D2FA4"/>
    <w:rsid w:val="001D3EBB"/>
    <w:rsid w:val="001D423F"/>
    <w:rsid w:val="001D4A1B"/>
    <w:rsid w:val="001D4EF5"/>
    <w:rsid w:val="001D68DA"/>
    <w:rsid w:val="001D6BC4"/>
    <w:rsid w:val="001D6D7D"/>
    <w:rsid w:val="001E0526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5FCE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2AF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4775"/>
    <w:rsid w:val="00225DCC"/>
    <w:rsid w:val="0022627A"/>
    <w:rsid w:val="0022698A"/>
    <w:rsid w:val="00226F5F"/>
    <w:rsid w:val="0022798C"/>
    <w:rsid w:val="00230310"/>
    <w:rsid w:val="00231918"/>
    <w:rsid w:val="00231D8D"/>
    <w:rsid w:val="00231FFA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1728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650C8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5E04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88"/>
    <w:rsid w:val="002B61D4"/>
    <w:rsid w:val="002B631B"/>
    <w:rsid w:val="002B7B6E"/>
    <w:rsid w:val="002C01A8"/>
    <w:rsid w:val="002C0356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3B2B"/>
    <w:rsid w:val="003043BE"/>
    <w:rsid w:val="0030457C"/>
    <w:rsid w:val="0030497B"/>
    <w:rsid w:val="003069E8"/>
    <w:rsid w:val="003120EF"/>
    <w:rsid w:val="00312B6C"/>
    <w:rsid w:val="00312EB5"/>
    <w:rsid w:val="003132AE"/>
    <w:rsid w:val="00313FF5"/>
    <w:rsid w:val="003142B8"/>
    <w:rsid w:val="00315DF2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0AD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2CB2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9A1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37"/>
    <w:rsid w:val="003A1376"/>
    <w:rsid w:val="003A23EA"/>
    <w:rsid w:val="003A2B40"/>
    <w:rsid w:val="003A3319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049E"/>
    <w:rsid w:val="003B220F"/>
    <w:rsid w:val="003B245A"/>
    <w:rsid w:val="003B3BEE"/>
    <w:rsid w:val="003B3C69"/>
    <w:rsid w:val="003B4803"/>
    <w:rsid w:val="003B5EAF"/>
    <w:rsid w:val="003B63C8"/>
    <w:rsid w:val="003B6742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C65A0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3DA8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4176F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28E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72C"/>
    <w:rsid w:val="0046587F"/>
    <w:rsid w:val="00465C57"/>
    <w:rsid w:val="00467385"/>
    <w:rsid w:val="004716E5"/>
    <w:rsid w:val="00472599"/>
    <w:rsid w:val="00472A9D"/>
    <w:rsid w:val="0047302D"/>
    <w:rsid w:val="004730A9"/>
    <w:rsid w:val="00473D21"/>
    <w:rsid w:val="00474A94"/>
    <w:rsid w:val="00474CAD"/>
    <w:rsid w:val="00476527"/>
    <w:rsid w:val="004777AA"/>
    <w:rsid w:val="00477FB6"/>
    <w:rsid w:val="00480100"/>
    <w:rsid w:val="00480CF5"/>
    <w:rsid w:val="0048148F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60B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19CB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5D94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7E4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3DA"/>
    <w:rsid w:val="00552633"/>
    <w:rsid w:val="00552D63"/>
    <w:rsid w:val="00553117"/>
    <w:rsid w:val="00553147"/>
    <w:rsid w:val="00553283"/>
    <w:rsid w:val="00553A0A"/>
    <w:rsid w:val="00555152"/>
    <w:rsid w:val="0055657A"/>
    <w:rsid w:val="005565B5"/>
    <w:rsid w:val="00557278"/>
    <w:rsid w:val="0055731C"/>
    <w:rsid w:val="00557725"/>
    <w:rsid w:val="005577E0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2C8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264B"/>
    <w:rsid w:val="005D485A"/>
    <w:rsid w:val="005D5B1E"/>
    <w:rsid w:val="005D6DCA"/>
    <w:rsid w:val="005D77EC"/>
    <w:rsid w:val="005D7E89"/>
    <w:rsid w:val="005E06C8"/>
    <w:rsid w:val="005E0B38"/>
    <w:rsid w:val="005E1653"/>
    <w:rsid w:val="005E180E"/>
    <w:rsid w:val="005E252B"/>
    <w:rsid w:val="005E3B54"/>
    <w:rsid w:val="005E3CF2"/>
    <w:rsid w:val="005E40D0"/>
    <w:rsid w:val="005E469E"/>
    <w:rsid w:val="005E4910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0F7"/>
    <w:rsid w:val="00600938"/>
    <w:rsid w:val="00600EEB"/>
    <w:rsid w:val="00601339"/>
    <w:rsid w:val="006014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2B22"/>
    <w:rsid w:val="0061347A"/>
    <w:rsid w:val="00614BF4"/>
    <w:rsid w:val="006178F7"/>
    <w:rsid w:val="00617C2B"/>
    <w:rsid w:val="00620559"/>
    <w:rsid w:val="00620E5C"/>
    <w:rsid w:val="006211BB"/>
    <w:rsid w:val="00621F1C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37B8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77D0C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4F3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205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A22"/>
    <w:rsid w:val="00712EF9"/>
    <w:rsid w:val="00713DEA"/>
    <w:rsid w:val="00714903"/>
    <w:rsid w:val="0071490F"/>
    <w:rsid w:val="00715A1C"/>
    <w:rsid w:val="00715D58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56B16"/>
    <w:rsid w:val="00760386"/>
    <w:rsid w:val="00760A14"/>
    <w:rsid w:val="007610E0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16F1"/>
    <w:rsid w:val="00782BAC"/>
    <w:rsid w:val="00782F28"/>
    <w:rsid w:val="007833B5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161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0B97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5743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6DE"/>
    <w:rsid w:val="00817E96"/>
    <w:rsid w:val="008207A0"/>
    <w:rsid w:val="00820ED9"/>
    <w:rsid w:val="00822727"/>
    <w:rsid w:val="00822E24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3F57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D65"/>
    <w:rsid w:val="00842F72"/>
    <w:rsid w:val="00844155"/>
    <w:rsid w:val="0084498A"/>
    <w:rsid w:val="00844B76"/>
    <w:rsid w:val="00845866"/>
    <w:rsid w:val="00846342"/>
    <w:rsid w:val="0084640C"/>
    <w:rsid w:val="00851343"/>
    <w:rsid w:val="00851615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4F6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1D79"/>
    <w:rsid w:val="008A2066"/>
    <w:rsid w:val="008A35E5"/>
    <w:rsid w:val="008A4778"/>
    <w:rsid w:val="008A4851"/>
    <w:rsid w:val="008A49EC"/>
    <w:rsid w:val="008A4A10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5A9"/>
    <w:rsid w:val="008B06A8"/>
    <w:rsid w:val="008B2EC0"/>
    <w:rsid w:val="008B3B9B"/>
    <w:rsid w:val="008B5126"/>
    <w:rsid w:val="008B5C75"/>
    <w:rsid w:val="008B6973"/>
    <w:rsid w:val="008B6C84"/>
    <w:rsid w:val="008B6D54"/>
    <w:rsid w:val="008B7990"/>
    <w:rsid w:val="008B7EBC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6D2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18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904"/>
    <w:rsid w:val="00903BF7"/>
    <w:rsid w:val="00905980"/>
    <w:rsid w:val="00907ADB"/>
    <w:rsid w:val="00907CCD"/>
    <w:rsid w:val="009102BE"/>
    <w:rsid w:val="00910B3E"/>
    <w:rsid w:val="00910C17"/>
    <w:rsid w:val="00910E9D"/>
    <w:rsid w:val="009117A7"/>
    <w:rsid w:val="009119FE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4DB2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1831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BE0"/>
    <w:rsid w:val="00992D03"/>
    <w:rsid w:val="00994B0F"/>
    <w:rsid w:val="009954EA"/>
    <w:rsid w:val="009954F3"/>
    <w:rsid w:val="00997A83"/>
    <w:rsid w:val="009A0E0A"/>
    <w:rsid w:val="009A11CF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B7E43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0DC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C91"/>
    <w:rsid w:val="009E5EAE"/>
    <w:rsid w:val="009E6609"/>
    <w:rsid w:val="009E7976"/>
    <w:rsid w:val="009F0810"/>
    <w:rsid w:val="009F0CA5"/>
    <w:rsid w:val="009F11D0"/>
    <w:rsid w:val="009F2210"/>
    <w:rsid w:val="009F22D1"/>
    <w:rsid w:val="009F24D5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2D4B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35F5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7F0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07F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02F5"/>
    <w:rsid w:val="00A81005"/>
    <w:rsid w:val="00A810A6"/>
    <w:rsid w:val="00A81559"/>
    <w:rsid w:val="00A82FF2"/>
    <w:rsid w:val="00A840F9"/>
    <w:rsid w:val="00A84665"/>
    <w:rsid w:val="00A8469E"/>
    <w:rsid w:val="00A84E02"/>
    <w:rsid w:val="00A84EE4"/>
    <w:rsid w:val="00A85A52"/>
    <w:rsid w:val="00A86032"/>
    <w:rsid w:val="00A861B1"/>
    <w:rsid w:val="00A8686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01"/>
    <w:rsid w:val="00AC20AC"/>
    <w:rsid w:val="00AC2296"/>
    <w:rsid w:val="00AC2403"/>
    <w:rsid w:val="00AC308D"/>
    <w:rsid w:val="00AC3107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4F16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206C"/>
    <w:rsid w:val="00B03E62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0921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5EA0"/>
    <w:rsid w:val="00B77E43"/>
    <w:rsid w:val="00B77E92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194"/>
    <w:rsid w:val="00BC5487"/>
    <w:rsid w:val="00BC5A4E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D7DAF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519F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33EA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2B25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3896"/>
    <w:rsid w:val="00C445CD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6A2F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3EE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2DDF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07D"/>
    <w:rsid w:val="00CE59A3"/>
    <w:rsid w:val="00CE7DD9"/>
    <w:rsid w:val="00CE7EDB"/>
    <w:rsid w:val="00CF0088"/>
    <w:rsid w:val="00CF0E44"/>
    <w:rsid w:val="00CF26EA"/>
    <w:rsid w:val="00CF32A3"/>
    <w:rsid w:val="00CF3640"/>
    <w:rsid w:val="00CF5318"/>
    <w:rsid w:val="00CF5B26"/>
    <w:rsid w:val="00CF61A1"/>
    <w:rsid w:val="00CF7133"/>
    <w:rsid w:val="00CF775C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B4A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08A9"/>
    <w:rsid w:val="00D2168E"/>
    <w:rsid w:val="00D216B2"/>
    <w:rsid w:val="00D24132"/>
    <w:rsid w:val="00D244D6"/>
    <w:rsid w:val="00D25418"/>
    <w:rsid w:val="00D25561"/>
    <w:rsid w:val="00D25CFC"/>
    <w:rsid w:val="00D25D83"/>
    <w:rsid w:val="00D25EB5"/>
    <w:rsid w:val="00D25F5E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686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67EC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0EC3"/>
    <w:rsid w:val="00D91285"/>
    <w:rsid w:val="00D913B3"/>
    <w:rsid w:val="00D91AE0"/>
    <w:rsid w:val="00D91CDA"/>
    <w:rsid w:val="00D92085"/>
    <w:rsid w:val="00D93859"/>
    <w:rsid w:val="00D9463F"/>
    <w:rsid w:val="00D95088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61A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4FD7"/>
    <w:rsid w:val="00DE521A"/>
    <w:rsid w:val="00DE5CE1"/>
    <w:rsid w:val="00DE7310"/>
    <w:rsid w:val="00DF007A"/>
    <w:rsid w:val="00DF03B9"/>
    <w:rsid w:val="00DF18BB"/>
    <w:rsid w:val="00DF2DAD"/>
    <w:rsid w:val="00DF3B2A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67BC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968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59B4"/>
    <w:rsid w:val="00E37FC9"/>
    <w:rsid w:val="00E4008C"/>
    <w:rsid w:val="00E404E1"/>
    <w:rsid w:val="00E40D4B"/>
    <w:rsid w:val="00E429D0"/>
    <w:rsid w:val="00E42F17"/>
    <w:rsid w:val="00E43CC6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65B"/>
    <w:rsid w:val="00E64B51"/>
    <w:rsid w:val="00E67DC6"/>
    <w:rsid w:val="00E67FBD"/>
    <w:rsid w:val="00E708CC"/>
    <w:rsid w:val="00E71B0A"/>
    <w:rsid w:val="00E72DD9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70D8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457"/>
    <w:rsid w:val="00EA0BE8"/>
    <w:rsid w:val="00EA1393"/>
    <w:rsid w:val="00EA1EFD"/>
    <w:rsid w:val="00EA1F1F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CC5"/>
    <w:rsid w:val="00EF1F29"/>
    <w:rsid w:val="00EF2436"/>
    <w:rsid w:val="00EF245A"/>
    <w:rsid w:val="00EF327A"/>
    <w:rsid w:val="00EF3C9D"/>
    <w:rsid w:val="00EF4AEA"/>
    <w:rsid w:val="00EF5AB2"/>
    <w:rsid w:val="00EF7852"/>
    <w:rsid w:val="00F008B3"/>
    <w:rsid w:val="00F00BC1"/>
    <w:rsid w:val="00F02F71"/>
    <w:rsid w:val="00F02FC3"/>
    <w:rsid w:val="00F03444"/>
    <w:rsid w:val="00F03931"/>
    <w:rsid w:val="00F048FC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17C18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5E7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2628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3F32"/>
    <w:rsid w:val="00F54706"/>
    <w:rsid w:val="00F572D2"/>
    <w:rsid w:val="00F6075B"/>
    <w:rsid w:val="00F60D61"/>
    <w:rsid w:val="00F629D7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55E"/>
    <w:rsid w:val="00F75950"/>
    <w:rsid w:val="00F763B2"/>
    <w:rsid w:val="00F76DE2"/>
    <w:rsid w:val="00F76E6A"/>
    <w:rsid w:val="00F77DC7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64F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2C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2C68"/>
    <w:rsid w:val="00FC3A4B"/>
    <w:rsid w:val="00FC3E41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2B97"/>
    <w:rsid w:val="00FD309F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2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2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0BB7-01DA-4EA8-9E4D-9CE24536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33</cp:revision>
  <cp:lastPrinted>2021-03-09T07:02:00Z</cp:lastPrinted>
  <dcterms:created xsi:type="dcterms:W3CDTF">2021-03-01T06:39:00Z</dcterms:created>
  <dcterms:modified xsi:type="dcterms:W3CDTF">2021-03-31T06:22:00Z</dcterms:modified>
</cp:coreProperties>
</file>